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구현</w:t>
      </w:r>
    </w:p>
    <w:p>
      <w:r>
        <w:t xml:space="preserve">이 절에서는 </w:t>
      </w:r>
      <w:hyperlink r:id="rId10">
        <w:r>
          <w:rPr>
            <w:rStyle w:val="a6"/>
          </w:rPr>
          <w:t>SampleConnectProfileFactory.java</w:t>
        </w:r>
      </w:hyperlink>
      <w:r>
        <w:t xml:space="preserve"> 코드를 설명합니다.</w:t>
      </w:r>
    </w:p>
    <w:p>
      <w:pPr>
        <w:pStyle w:val="4"/>
      </w:pPr>
      <w:r>
        <w:t>접속 프로파일 개요</w:t>
      </w:r>
    </w:p>
    <w:p>
      <w:r>
        <w:t xml:space="preserve">로그프레소의 쿼리 명령어나 수집기는 외부 시스템과 통신하는 경우가 많습니다. 예를 들어, </w:t>
      </w:r>
      <w:hyperlink r:id="rId11">
        <w:r>
          <w:rPr>
            <w:rStyle w:val="a6"/>
          </w:rPr>
          <w:t>dbquery</w:t>
        </w:r>
      </w:hyperlink>
      <w:r>
        <w:t xml:space="preserve"> 명령어는 외부 데이터베이스에서 SQL을 실행한 결과를 조회합니다. 외부 데이터베이스에 접속하려면 JDBC 접속 문자열, 계정, 암호가 필수적입니다. 따라서 </w:t>
      </w:r>
      <w:r>
        <w:rPr>
          <w:rStyle w:val="af4"/>
        </w:rPr>
        <w:t>dbquery</w:t>
      </w:r>
      <w:r>
        <w:t xml:space="preserve"> 쿼리 명령어는 접속 프로파일을 </w:t>
      </w:r>
      <w:r>
        <w:rPr>
          <w:rStyle w:val="af4"/>
        </w:rPr>
        <w:t>PROFILE</w:t>
      </w:r>
      <w:r>
        <w:t xml:space="preserve"> 매개변수로 전달받습니다. </w:t>
      </w:r>
      <w:r>
        <w:rPr>
          <w:rStyle w:val="af4"/>
        </w:rPr>
        <w:t>dbquery</w:t>
      </w:r>
      <w:r>
        <w:t xml:space="preserve"> 쿼리 명령어를 실행하려면 아래와 같이 데이터베이스 접속 프로파일을 미리 설정해두어야 합니다.</w:t>
      </w:r>
    </w:p>
    <w:p>
      <w:r>
        <w:drawing>
          <wp:inline distT="0" distR="0" distB="0" distL="0">
            <wp:extent cx="5715000" cy="373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한편, 접속 프로파일이 설정되었다고 하더라도 아무나 데이터베이스에 SQL 쿼리를 실행하도록 허용해서는 안 됩니다. 계정 또는 계정 그룹에 접속 프로파일의 사용 권한을 부여해야만 해당 계정에서 접속 프로파일을 이용하여 외부 시스템과 통신할 수 있습니다.</w:t>
      </w:r>
    </w:p>
    <w:p>
      <w:r>
        <w:t xml:space="preserve">데이터베이스 뿐 아니라 외부 시스템은 대부분 인증을 요구합니다. 앱 예제는 로그프레소 소나의 REST API를 호출하는데, REST API를 호출하려면 </w:t>
      </w:r>
      <w:r>
        <w:rPr>
          <w:rStyle w:val="af4"/>
        </w:rPr>
        <w:t>Authorization</w:t>
      </w:r>
      <w:r>
        <w:t xml:space="preserve"> 헤더에 API 키를 전달해야 합니다.</w:t>
      </w:r>
    </w:p>
    <w:p>
      <w:r>
        <w:t>외부 시스템에서 요구하는 인증 방식에 따라 설정 항목이 모두 다르기 때문에, 앱은 전용 ConnectProfileFactory를 구현하여 로그프레소 플랫폼의 기능을 확장해야 합니다.</w:t>
      </w:r>
    </w:p>
    <w:p>
      <w:pPr>
        <w:pStyle w:val="4"/>
      </w:pPr>
      <w:r>
        <w:t>ConnectProfileFactory 플러그인</w:t>
      </w:r>
    </w:p>
    <w:p>
      <w:r>
        <w:t>앱 예제에서는 SampleConnectProfileFactory를 구현하여 로그프레소 플랫폼에 등록합니다.</w:t>
      </w:r>
    </w:p>
    <w:p>
      <w:pPr>
        <w:pStyle w:val="ae"/>
      </w:pPr>
      <w:r>
        <w:t>@Component(name = "sample-connect-profile-factory")</w:t>
        <w:cr/>
      </w:r>
      <w:r>
        <w:t>@Instantiate</w:t>
        <w:cr/>
      </w:r>
      <w:r>
        <w:t>public class SampleConnectProfileFactory extends AbstractConnectProfileFactory {</w:t>
        <w:cr/>
      </w:r>
      <w:r>
        <w:t/>
        <w:cr/>
      </w:r>
      <w:r>
        <w:t xml:space="preserve">	@Requires</w:t>
        <w:cr/>
      </w:r>
      <w:r>
        <w:t xml:space="preserve">	private ConnectProfileFactoryRegistry connectProfileFactoryRegistry;</w:t>
        <w:cr/>
      </w:r>
      <w:r>
        <w:t/>
        <w:cr/>
      </w:r>
      <w:r>
        <w:t xml:space="preserve">	@Validate</w:t>
        <w:cr/>
      </w:r>
      <w:r>
        <w:t xml:space="preserve">	public void start() {</w:t>
        <w:cr/>
      </w:r>
      <w:r>
        <w:t xml:space="preserve">		connectProfileFactoryRegistry.addFactory(this);</w:t>
        <w:cr/>
      </w:r>
      <w:r>
        <w:t xml:space="preserve">	}</w:t>
        <w:cr/>
      </w:r>
      <w:r>
        <w:t/>
        <w:cr/>
      </w:r>
      <w:r>
        <w:t xml:space="preserve">	@Invalidate</w:t>
        <w:cr/>
      </w:r>
      <w:r>
        <w:t xml:space="preserve">	public void stop() {</w:t>
        <w:cr/>
      </w:r>
      <w:r>
        <w:t xml:space="preserve">		if (connectProfileFactoryRegistry != null)</w:t>
        <w:cr/>
      </w:r>
      <w:r>
        <w:t xml:space="preserve">			connectProfileFactoryRegistry.removeFactory(this);</w:t>
        <w:cr/>
      </w:r>
      <w:r>
        <w:t xml:space="preserve">	}</w:t>
        <w:cr/>
      </w:r>
      <w:r>
        <w:t>}</w:t>
      </w:r>
    </w:p>
    <w:p>
      <w:r>
        <w:t xml:space="preserve">위의 코드는 </w:t>
      </w:r>
      <w:r>
        <w:rPr>
          <w:rStyle w:val="af4"/>
        </w:rPr>
        <w:t>AbstractConnectProfileFactory</w:t>
      </w:r>
      <w:r>
        <w:t xml:space="preserve">를 상속한 SampleConnectProfileFactory 컴포넌트를 정의합니다. 컴포넌트가 시작할 때 </w:t>
      </w:r>
      <w:r>
        <w:rPr>
          <w:rStyle w:val="af4"/>
        </w:rPr>
        <w:t>ConnectProfileFactoryRegistry</w:t>
      </w:r>
      <w:r>
        <w:t xml:space="preserve"> OSGi 서비스에 addFactory()를 호출하여 자기 자신을 등록하고, 컴포넌트가 종료될 때 removeFactory()를 호출하여 자기 자신을 제거합니다.</w:t>
      </w:r>
    </w:p>
    <w:p>
      <w:r>
        <w:rPr>
          <w:rStyle w:val="af4"/>
        </w:rPr>
        <w:t>@Component</w:t>
      </w:r>
      <w:r>
        <w:t xml:space="preserve">, </w:t>
      </w:r>
      <w:r>
        <w:rPr>
          <w:rStyle w:val="af4"/>
        </w:rPr>
        <w:t>@Instantiate</w:t>
      </w:r>
      <w:r>
        <w:t xml:space="preserve">, </w:t>
      </w:r>
      <w:r>
        <w:rPr>
          <w:rStyle w:val="af4"/>
        </w:rPr>
        <w:t>@Requires</w:t>
      </w:r>
      <w:r>
        <w:t xml:space="preserve">, </w:t>
      </w:r>
      <w:r>
        <w:rPr>
          <w:rStyle w:val="af4"/>
        </w:rPr>
        <w:t>@Validate</w:t>
      </w:r>
      <w:r>
        <w:t xml:space="preserve">, </w:t>
      </w:r>
      <w:r>
        <w:rPr>
          <w:rStyle w:val="af4"/>
        </w:rPr>
        <w:t>@Invalidate</w:t>
      </w:r>
      <w:r>
        <w:t>는 모두 iPOJO 어노테이션입니다. 각 어노테이션에 대한 설명은 아래와 같습니다:</w:t>
      </w:r>
    </w:p>
    <w:p>
      <w:pPr>
        <w:numPr>
          <w:numId w:val="6"/>
        </w:numPr>
        <w:spacing w:before="0" w:after="0"/>
        <w:ind w:left="360" w:hanging="360"/>
      </w:pPr>
      <w:r>
        <w:t>@Component: 이 클래스가 iPOJO 컴포넌트임을 선언합니다. iPOJO 컴포넌트는 유일한 이름을 지정해야 합니다.</w:t>
      </w:r>
    </w:p>
    <w:p>
      <w:pPr>
        <w:numPr>
          <w:numId w:val="6"/>
        </w:numPr>
        <w:spacing w:before="0" w:after="0"/>
        <w:ind w:left="360" w:hanging="360"/>
      </w:pPr>
      <w:r>
        <w:t>@Instantiate: iPOJO 컴포넌트 인스턴스를 생성하도록 지시합니다. 만약 @Instantiate를 선언하지 않으면, 앱 번들을 시작하더라도 컴포넌트 인스턴스가 생성되지 않습니다.</w:t>
      </w:r>
    </w:p>
    <w:p>
      <w:pPr>
        <w:numPr>
          <w:numId w:val="6"/>
        </w:numPr>
        <w:spacing w:before="0" w:after="0"/>
        <w:ind w:left="360" w:hanging="360"/>
      </w:pPr>
      <w:r>
        <w:t>@Requires: 서비스 인터페이스 의존성을 선언합니다. 별도의 할당(assignment) 구문이 없지만, 컴포넌트가 시작될 때 iPOJO 프레임워크가 자동으로 ConnectProfileFactoryRegistry 인터페이스를 제공하는 OSGi 서비스 객체를 주입할 것입니다. 이를 injected POJO(Plain Old Java Object)라고 표현하는데, 여기에서 iPOJO라는 프레임워크 이름이 나오게 되었습니다.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@Validate: 컴포넌트가 시작될 때 호출될 콜백을 선언합니다. </w:t>
      </w:r>
      <w:r>
        <w:rPr>
          <w:rStyle w:val="af4"/>
        </w:rPr>
        <w:t>@Requires</w:t>
      </w:r>
      <w:r>
        <w:t>로 선언된 모든 의존성이 충족되어야만 컴포넌트가 시작됩니다.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@Invalidate: 컴포넌트가 중지될 때 호출될 콜백을 선언합니다. </w:t>
      </w:r>
      <w:r>
        <w:rPr>
          <w:rStyle w:val="af4"/>
        </w:rPr>
        <w:t>@Requires</w:t>
      </w:r>
      <w:r>
        <w:t>로 선언된 의존성 중 하나라도 충족되지 않으면 컴포넌트가 중지됩니다. OSGi 번들을 중지하거나 삭제하면 서비스가 제거되면서 이 서비스에 의존하던 컴포넌트들도 중지됩니다.</w:t>
      </w:r>
    </w:p>
    <w:p>
      <w:pPr>
        <w:pStyle w:val="4"/>
      </w:pPr>
      <w:r>
        <w:t>ConnectProfileFactory 구현</w:t>
      </w:r>
    </w:p>
    <w:p>
      <w:r>
        <w:rPr>
          <w:b w:val="on"/>
        </w:rPr>
        <w:t>식별자</w:t>
      </w:r>
    </w:p>
    <w:p>
      <w:r>
        <w:rPr>
          <w:rStyle w:val="af4"/>
        </w:rPr>
        <w:t>getType()</w:t>
      </w:r>
      <w:r>
        <w:t xml:space="preserve">은 </w:t>
      </w:r>
      <w:r>
        <w:rPr>
          <w:rStyle w:val="af4"/>
        </w:rPr>
        <w:t>ConnectProfileFactoryRegistry</w:t>
      </w:r>
      <w:r>
        <w:t xml:space="preserve">에 등록된 각 </w:t>
      </w:r>
      <w:r>
        <w:rPr>
          <w:rStyle w:val="af4"/>
        </w:rPr>
        <w:t>ConnectProfileFactory</w:t>
      </w:r>
      <w:r>
        <w:t xml:space="preserve"> 객체를 구분하는데 필요한 식별자를 반환합니다. 일반적으로 알파벳 소문자와 하이픈을 사용하여 정의합니다.</w:t>
      </w:r>
    </w:p>
    <w:p>
      <w:pPr>
        <w:pStyle w:val="ae"/>
      </w:pPr>
      <w:r>
        <w:t>public String getType() {</w:t>
        <w:cr/>
      </w:r>
      <w:r>
        <w:t xml:space="preserve">    return "sample";</w:t>
        <w:cr/>
      </w:r>
      <w:r>
        <w:t>}</w:t>
      </w:r>
    </w:p>
    <w:p>
      <w:r>
        <w:rPr>
          <w:b w:val="on"/>
        </w:rPr>
        <w:t>표시 이름</w:t>
      </w:r>
    </w:p>
    <w:p>
      <w:r>
        <w:rPr>
          <w:rStyle w:val="af4"/>
        </w:rPr>
        <w:t>getDisplayName()</w:t>
      </w:r>
      <w:r>
        <w:t>은 사용자 인터페이스에 표시할 접속 프로파일 유형의 이름을 반환합니다. 로케일에 따라 적합한 문자열을 반환해야 합니다.</w:t>
      </w:r>
    </w:p>
    <w:p>
      <w:pPr>
        <w:pStyle w:val="ae"/>
      </w:pPr>
      <w:r>
        <w:t>public String getDisplayName(Locale locale) {</w:t>
        <w:cr/>
      </w:r>
      <w:r>
        <w:t xml:space="preserve">    if (locale != null &amp;&amp; locale.equals(Locale.KOREAN))</w:t>
        <w:cr/>
      </w:r>
      <w:r>
        <w:t xml:space="preserve">        return "샘플";</w:t>
        <w:cr/>
      </w:r>
      <w:r>
        <w:t xml:space="preserve">    return "Sample";</w:t>
        <w:cr/>
      </w:r>
      <w:r>
        <w:t>}</w:t>
      </w:r>
    </w:p>
    <w:p>
      <w:r>
        <w:rPr>
          <w:b w:val="on"/>
        </w:rPr>
        <w:t>설명</w:t>
      </w:r>
    </w:p>
    <w:p>
      <w:r>
        <w:rPr>
          <w:rStyle w:val="af4"/>
        </w:rPr>
        <w:t>getDescription()</w:t>
      </w:r>
      <w:r>
        <w:t>은 사용자 인터페이스에 표시할 접속 프로파일 유형에 대한 설명을 반환합니다. 로케일에 따라 적합한 문자열을 반환해야 합니다.</w:t>
      </w:r>
    </w:p>
    <w:p>
      <w:pPr>
        <w:pStyle w:val="ae"/>
      </w:pPr>
      <w:r>
        <w:t>public String getDescription(Locale locale) {</w:t>
        <w:cr/>
      </w:r>
      <w:r>
        <w:t xml:space="preserve">    if (locale != null &amp;&amp; locale.equals(Locale.KOREAN))</w:t>
        <w:cr/>
      </w:r>
      <w:r>
        <w:t xml:space="preserve">        return "샘플 접속 설정을 관리합니다.";</w:t>
        <w:cr/>
      </w:r>
      <w:r>
        <w:t xml:space="preserve">    return "Manage connection properties of sample app.";</w:t>
        <w:cr/>
      </w:r>
      <w:r>
        <w:t>}</w:t>
      </w:r>
    </w:p>
    <w:p>
      <w:r>
        <w:rPr>
          <w:b w:val="on"/>
        </w:rPr>
        <w:t>보호 설정 항목 목록</w:t>
      </w:r>
    </w:p>
    <w:p>
      <w:r>
        <w:rPr>
          <w:rStyle w:val="af4"/>
        </w:rPr>
        <w:t>getProtectedConfigKeys()</w:t>
      </w:r>
      <w:r>
        <w:t>는 사용자 인터페이스에 표시해서는 안 되는 설정 항목의 식별자 목록을 반환합니다. 예를 들어, 암호나 API 키는 관리자라 하더라도 화면에서 조회할 수 없어야 합니다. 보호되는 설정 항목은 재설정만 가능하고 조회가 불가능하며, 로그프레소 플랫폼 내에서도 암호화되어 보관됩니다.</w:t>
      </w:r>
    </w:p>
    <w:p>
      <w:pPr>
        <w:pStyle w:val="ae"/>
      </w:pPr>
      <w:r>
        <w:t>public Set&lt;String&gt; getProtectedConfigKeys() {</w:t>
        <w:cr/>
      </w:r>
      <w:r>
        <w:t xml:space="preserve">    return Set.of("api_key");</w:t>
        <w:cr/>
      </w:r>
      <w:r>
        <w:t>}</w:t>
      </w:r>
    </w:p>
    <w:p>
      <w:r>
        <w:rPr>
          <w:b w:val="on"/>
        </w:rPr>
        <w:t>설정 명세 목록</w:t>
      </w:r>
    </w:p>
    <w:p>
      <w:r>
        <w:rPr>
          <w:rStyle w:val="af4"/>
        </w:rPr>
        <w:t>getConfigOptions()</w:t>
      </w:r>
      <w:r>
        <w:t xml:space="preserve">은 접속 프로파일의 설정 양식(Form)을 정의합니다. 접속 프로파일의 설정 명세인데 </w:t>
      </w:r>
      <w:r>
        <w:rPr>
          <w:rStyle w:val="af4"/>
        </w:rPr>
        <w:t>LoggerConfigOption</w:t>
      </w:r>
      <w:r>
        <w:t xml:space="preserve"> 이름의 타입을 사용하는 것이 다소 어색하겠지만, 수집기의 설정 양식을 정의할 때에도 동일한 타입을 사용하여 동적으로 설정 양식을 정의합니다.</w:t>
      </w:r>
    </w:p>
    <w:p>
      <w:pPr>
        <w:pStyle w:val="ae"/>
      </w:pPr>
      <w:r>
        <w:t>public List&lt;LoggerConfigOption&gt; getConfigOptions() {</w:t>
        <w:cr/>
      </w:r>
      <w:r>
        <w:t xml:space="preserve">    LoggerConfigOption endpoint = new MutableStringConfigType("endpoint", t("Endpoint", "엔드포인트"),</w:t>
        <w:cr/>
      </w:r>
      <w:r>
        <w:t xml:space="preserve">            t("REST API URL", "REST API 주소"), true);</w:t>
        <w:cr/>
      </w:r>
      <w:r>
        <w:t xml:space="preserve">    LoggerConfigOption apiKey = new MutableStringConfigType("api_key", t("API key", "API 키"),</w:t>
        <w:cr/>
      </w:r>
      <w:r>
        <w:t xml:space="preserve">            t("GUID format", "GUID 형식"), true);</w:t>
        <w:cr/>
      </w:r>
      <w:r>
        <w:t/>
        <w:cr/>
      </w:r>
      <w:r>
        <w:t xml:space="preserve">    return Arrays.asList(endpoint, apiKey);</w:t>
        <w:cr/>
      </w:r>
      <w:r>
        <w:t>}</w:t>
      </w:r>
    </w:p>
    <w:p>
      <w:r>
        <w:t>아래 3개 타입을 사용할 수 있습니다:</w:t>
      </w:r>
    </w:p>
    <w:p>
      <w:pPr>
        <w:numPr>
          <w:numId w:val="7"/>
        </w:numPr>
        <w:spacing w:before="0" w:after="0"/>
        <w:ind w:left="360" w:hanging="360"/>
      </w:pPr>
      <w:r>
        <w:t>MutableStringConfigType: 변경 가능한 문자열 설정 항목</w:t>
      </w:r>
    </w:p>
    <w:p>
      <w:pPr>
        <w:numPr>
          <w:numId w:val="7"/>
        </w:numPr>
        <w:spacing w:before="0" w:after="0"/>
        <w:ind w:left="360" w:hanging="360"/>
      </w:pPr>
      <w:r>
        <w:t>MutableIntegerConfigType: 변경 가능한 32비트 정수 설정 항목</w:t>
      </w:r>
    </w:p>
    <w:p>
      <w:pPr>
        <w:numPr>
          <w:numId w:val="7"/>
        </w:numPr>
        <w:spacing w:before="0" w:after="0"/>
        <w:ind w:left="360" w:hanging="360"/>
      </w:pPr>
      <w:r>
        <w:t>MutableBooleanConfigType: 변경 가능한 불린 설정 항목</w:t>
      </w:r>
    </w:p>
    <w:p>
      <w:r>
        <w:t>리스트로 반환한 설정 항목의 순서대로 화면에 표시됩니다.</w:t>
      </w:r>
    </w:p>
    <w:p>
      <w:r>
        <w:rPr>
          <w:b w:val="on"/>
        </w:rPr>
        <w:t>설정 요약</w:t>
      </w:r>
    </w:p>
    <w:p>
      <w:r>
        <w:t>접속 프로파일 목록에서 빠르게 설정 세부사항을 확인할 수 있도록 핵심적인 설정만 요약하여 반환합니다. 로케일에 따라 적절한 문자열을 반환해야 합니다.</w:t>
      </w:r>
    </w:p>
    <w:p>
      <w:pPr>
        <w:pStyle w:val="ae"/>
      </w:pPr>
      <w:r>
        <w:t>public String describeConfigs(ConnectProfile profile, Locale locale) {</w:t>
        <w:cr/>
      </w:r>
      <w:r>
        <w:t xml:space="preserve">    String endpoint = profile.getString("endpoint");</w:t>
        <w:cr/>
      </w:r>
      <w:r>
        <w:t xml:space="preserve">    if (locale != null &amp;&amp; locale.equals(Locale.KOREAN))</w:t>
        <w:cr/>
      </w:r>
      <w:r>
        <w:t xml:space="preserve">        return "엔드포인트: " + endpoint;</w:t>
        <w:cr/>
      </w:r>
      <w:r>
        <w:t xml:space="preserve">    return "Endpoint: " + endpoint;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impl/SampleConnectProfileFactory.java" TargetMode="External" Type="http://schemas.openxmlformats.org/officeDocument/2006/relationships/hyperlink"/><Relationship Id="rId11" Target="https://docs.logpresso.com/ko/query/dbquery-command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